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0F" w:rsidRPr="003A7E0F" w:rsidRDefault="003A7E0F" w:rsidP="003A7E0F">
      <w:pPr>
        <w:jc w:val="center"/>
        <w:rPr>
          <w:sz w:val="28"/>
          <w:szCs w:val="28"/>
        </w:rPr>
      </w:pPr>
      <w:r w:rsidRPr="003A7E0F">
        <w:rPr>
          <w:sz w:val="28"/>
          <w:szCs w:val="28"/>
        </w:rPr>
        <w:t>Победители Городского конкурса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</w:t>
      </w:r>
      <w:r w:rsidR="00065C2A">
        <w:rPr>
          <w:sz w:val="28"/>
          <w:szCs w:val="28"/>
        </w:rPr>
        <w:t xml:space="preserve"> 2020</w:t>
      </w:r>
      <w:bookmarkStart w:id="0" w:name="_GoBack"/>
      <w:bookmarkEnd w:id="0"/>
    </w:p>
    <w:p w:rsidR="002752A8" w:rsidRDefault="002752A8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62" w:type="dxa"/>
        <w:tblLook w:val="04A0" w:firstRow="1" w:lastRow="0" w:firstColumn="1" w:lastColumn="0" w:noHBand="0" w:noVBand="1"/>
      </w:tblPr>
      <w:tblGrid>
        <w:gridCol w:w="594"/>
        <w:gridCol w:w="3298"/>
        <w:gridCol w:w="5670"/>
      </w:tblGrid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№ п</w:t>
            </w:r>
            <w:r w:rsidRPr="008433D1">
              <w:rPr>
                <w:sz w:val="28"/>
                <w:szCs w:val="28"/>
                <w:lang w:val="en-US"/>
              </w:rPr>
              <w:t>/</w:t>
            </w:r>
            <w:r w:rsidRPr="008433D1">
              <w:rPr>
                <w:sz w:val="28"/>
                <w:szCs w:val="28"/>
              </w:rPr>
              <w:t>п</w:t>
            </w:r>
          </w:p>
        </w:tc>
        <w:tc>
          <w:tcPr>
            <w:tcW w:w="3298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Образовательная организация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Алоян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Нораир Белибекович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ФГБОУ ВО «Кемеровский государственный медицинский университет» Министерства здравоохранения РФ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Атаев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Фарзон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Ахметова</w:t>
            </w:r>
            <w:r w:rsidRPr="008433D1">
              <w:rPr>
                <w:color w:val="000000"/>
                <w:sz w:val="28"/>
                <w:szCs w:val="28"/>
              </w:rPr>
              <w:br/>
              <w:t>Фарида Айратовна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Барсукова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Полина Олеговна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Бринев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Денис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ФГБОУ ВО «Кузбасский государственный технический университет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имени Т.Ф. Горбачева»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Васильева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Карина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«Сибирский политехнический техникум»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Гилемханова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Алина Борисовна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«Российский экономический университет имени Г.В. Плеханова» Кемеровский институт (филиал)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Гришанова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Диана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ГБПОУ «Кемеровский горнотехнический техникум»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Данилова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Ульяна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техникум индустрии питания и сферы услуг»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Дмитриева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Надежда Дмитриевна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ФГБОУ ВО «Кузбасский государственный технический университет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имени Т.Ф. Горбачева»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Долбня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Иван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коммунально-строительный техникум»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Ёлшин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Данила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Земскова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Дарья Эдуардовна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ГБПОУ «Кузбасский медицинский колледж»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Кабанова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Регина Игоревна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ФГБОУ ВО «Кузбасский государственный технический университет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имени Т.Ф. Горбачева»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Канафеева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Анна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ГАПОУ «Кузбасский техникум архитектуры, геодезии и строительства»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Карелов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Павел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«Российский экономический университет имени Г.В. Плеханова» Кемеровский институт (филиал)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Качановская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Татьяна Вадимовна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коммунально-строительный техникум»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Качурина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Ксения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«Губернаторский техникум народных промыслов»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Князева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Елизавета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ФГБОУ ВО «Кузбасский государственный технический университет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имени Т.Ф. Горбачева»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Коваленко</w:t>
            </w:r>
            <w:r w:rsidRPr="008433D1">
              <w:rPr>
                <w:color w:val="000000"/>
                <w:sz w:val="28"/>
                <w:szCs w:val="28"/>
              </w:rPr>
              <w:br/>
              <w:t>Наталья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Козяйкина</w:t>
            </w:r>
            <w:r w:rsidRPr="008433D1">
              <w:rPr>
                <w:color w:val="000000"/>
                <w:sz w:val="28"/>
                <w:szCs w:val="28"/>
              </w:rPr>
              <w:br/>
              <w:t>Ксения Константиновна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Коляда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Алексей Вячеславович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«Сибирский политехнический техникум»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Комова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Ксения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Государственное профессиональное образовательное учреждение города Кемерово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Кухаренко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Мария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педагогический колледж»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Листратова Вероника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аграрный техникум» им. Г.П. Левина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Мальцев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Михаил Дмитриевич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ФГБОУ ВО «Кемеровский государственный медицинский университет» Министерства здравоохранения РФ</w:t>
            </w:r>
          </w:p>
        </w:tc>
      </w:tr>
      <w:tr w:rsidR="008433D1" w:rsidRPr="008433D1" w:rsidTr="008433D1">
        <w:tc>
          <w:tcPr>
            <w:tcW w:w="594" w:type="dxa"/>
            <w:tcBorders>
              <w:right w:val="single" w:sz="4" w:space="0" w:color="auto"/>
            </w:tcBorders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Мерхель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Григорий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областной музыкальный колледж»</w:t>
            </w:r>
          </w:p>
        </w:tc>
      </w:tr>
      <w:tr w:rsidR="008433D1" w:rsidRPr="008433D1" w:rsidTr="008433D1">
        <w:tc>
          <w:tcPr>
            <w:tcW w:w="594" w:type="dxa"/>
            <w:tcBorders>
              <w:right w:val="single" w:sz="4" w:space="0" w:color="auto"/>
            </w:tcBorders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Пристойко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Кирилл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ЧОУ ПО «Кемеровский кооперативный техникум»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Прокудина Екатерина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институт культуры»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Рукин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Николай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педагогический колледж»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Самарина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ГАПОУ «Кузбасский техникум архитектуры, геодезии и строительства»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Самусева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Екатерина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институт культуры»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Саханьков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ГБПОУ «Кузбасский медицинский колледж»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Сергиенко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ФГБОУ ВО «Кузбасский государственный технический университет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имени Т.Ф. Горбачева»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Середа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Юлия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Сидоров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Кирилл Андреевич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ГБПОУ «Кемеровский горнотехнический техникум»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Скрипко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Виталия Андреевна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ФГБОУ ВО «Кемеровский государственный медицинский университет» Министерства здравоохранения РФ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Суслов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«Кузбасская государственная сельскохозяйственная академия»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Суханова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Лариса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«Кузбасский колледж культуры и искусств» имени народного артиста СССР И.Д. Кобзона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Торопова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Елена Евгеньевна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аграрный техникум» им. Г.П. Левина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Утина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Анастасия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областной художественный колледж»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Хачян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Жора Артурович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институт культуры»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Черепова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Анастасия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ФГБОУ ВО «Кузбасский государственный технический университет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имени Т.Ф. Горбачева»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Шалева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Валерия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ГПОУ «Кемеровский профессионально-технический техникум»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Шерина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Ирина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«Кузбасская государственная сельскохозяйственная академия»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Шестакова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Софья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Шиберт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Даниил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«Российский экономический университет имени Г.В. Плеханова» Кемеровский институт (филиал)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Ширяев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ЧОУ ПО «Кемеровский кооперативный техникум»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 xml:space="preserve">Шмакова 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Ольга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ФГБОУ ВО «Кемеровский государственный медицинский университет» Министерства здравоохранения РФ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Шуклина</w:t>
            </w:r>
          </w:p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Нина Олеговна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D1" w:rsidRPr="008433D1" w:rsidRDefault="008433D1" w:rsidP="008433D1">
            <w:pPr>
              <w:rPr>
                <w:color w:val="000000"/>
                <w:sz w:val="28"/>
                <w:szCs w:val="28"/>
              </w:rPr>
            </w:pPr>
            <w:r w:rsidRPr="008433D1">
              <w:rPr>
                <w:color w:val="000000"/>
                <w:sz w:val="28"/>
                <w:szCs w:val="28"/>
              </w:rPr>
              <w:t>ФГБОУ ВО «Кузбасская государственная сельскохозяйственная академия»</w:t>
            </w:r>
          </w:p>
        </w:tc>
      </w:tr>
    </w:tbl>
    <w:p w:rsidR="008433D1" w:rsidRDefault="008433D1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433D1" w:rsidSect="003A7E0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FE"/>
    <w:rsid w:val="00065C2A"/>
    <w:rsid w:val="000B0C50"/>
    <w:rsid w:val="00261832"/>
    <w:rsid w:val="002752A8"/>
    <w:rsid w:val="003A7E0F"/>
    <w:rsid w:val="00493112"/>
    <w:rsid w:val="007D2951"/>
    <w:rsid w:val="008433D1"/>
    <w:rsid w:val="009404FE"/>
    <w:rsid w:val="00B36996"/>
    <w:rsid w:val="00E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E1A2-9854-4BE6-8B9E-51A2622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B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4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7</cp:revision>
  <cp:lastPrinted>2020-11-30T07:05:00Z</cp:lastPrinted>
  <dcterms:created xsi:type="dcterms:W3CDTF">2020-11-30T07:05:00Z</dcterms:created>
  <dcterms:modified xsi:type="dcterms:W3CDTF">2021-10-22T10:15:00Z</dcterms:modified>
</cp:coreProperties>
</file>